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47" w:rsidRPr="0078566F" w:rsidRDefault="00D16F47" w:rsidP="0061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Дело № 5-</w:t>
      </w:r>
      <w:r w:rsidR="00AE4BF6">
        <w:rPr>
          <w:rFonts w:ascii="Times New Roman" w:hAnsi="Times New Roman" w:cs="Times New Roman"/>
          <w:sz w:val="24"/>
          <w:szCs w:val="24"/>
        </w:rPr>
        <w:t>14</w:t>
      </w:r>
      <w:r w:rsidRPr="0078566F">
        <w:rPr>
          <w:rFonts w:ascii="Times New Roman" w:hAnsi="Times New Roman" w:cs="Times New Roman"/>
          <w:sz w:val="24"/>
          <w:szCs w:val="24"/>
        </w:rPr>
        <w:t>/201</w:t>
      </w:r>
      <w:r w:rsidR="00FC3E7C">
        <w:rPr>
          <w:rFonts w:ascii="Times New Roman" w:hAnsi="Times New Roman" w:cs="Times New Roman"/>
          <w:sz w:val="24"/>
          <w:szCs w:val="24"/>
        </w:rPr>
        <w:t>7</w:t>
      </w:r>
    </w:p>
    <w:p w:rsidR="00D16F47" w:rsidRPr="0078566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47" w:rsidRPr="0078566F" w:rsidRDefault="00AE4B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C3E7C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453F70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>201</w:t>
      </w:r>
      <w:r w:rsidR="00FC3E7C">
        <w:rPr>
          <w:rFonts w:ascii="Times New Roman" w:hAnsi="Times New Roman" w:cs="Times New Roman"/>
          <w:sz w:val="24"/>
          <w:szCs w:val="24"/>
        </w:rPr>
        <w:t>7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="00410050" w:rsidRPr="0078566F">
        <w:rPr>
          <w:rFonts w:ascii="Times New Roman" w:hAnsi="Times New Roman" w:cs="Times New Roman"/>
          <w:sz w:val="24"/>
          <w:szCs w:val="24"/>
        </w:rPr>
        <w:t>2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="00410050" w:rsidRPr="0078566F">
        <w:rPr>
          <w:rFonts w:ascii="Times New Roman" w:hAnsi="Times New Roman" w:cs="Times New Roman"/>
          <w:sz w:val="24"/>
          <w:szCs w:val="24"/>
        </w:rPr>
        <w:t>Антонова Ю.В.</w:t>
      </w:r>
      <w:r w:rsidR="00A77B3C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D16F47" w:rsidRPr="0078566F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</w:t>
      </w:r>
      <w:r w:rsidR="00A77B3C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>о привлечении:</w:t>
      </w:r>
    </w:p>
    <w:p w:rsidR="009D311F" w:rsidRPr="0078566F" w:rsidRDefault="00AE4BF6" w:rsidP="006108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97A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97AAA">
        <w:rPr>
          <w:rFonts w:ascii="Times New Roman" w:hAnsi="Times New Roman" w:cs="Times New Roman"/>
          <w:b/>
          <w:sz w:val="24"/>
          <w:szCs w:val="24"/>
        </w:rPr>
        <w:t>.</w:t>
      </w:r>
      <w:r w:rsidR="00A207E2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597AAA" w:rsidRPr="00660247">
        <w:rPr>
          <w:rFonts w:ascii="Times New Roman" w:eastAsia="Times New Roman" w:hAnsi="Times New Roman" w:cs="Times New Roman"/>
          <w:sz w:val="27"/>
          <w:szCs w:val="27"/>
        </w:rPr>
        <w:t>&lt;дата рождения&gt;, уроженца &lt;города&gt;, гражданина &lt;государство&gt;, имеющего &lt;образование&gt;, &lt;семейное положение&gt;</w:t>
      </w:r>
      <w:r w:rsidR="00597AA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CB7B02">
        <w:rPr>
          <w:rFonts w:ascii="Times New Roman" w:hAnsi="Times New Roman" w:cs="Times New Roman"/>
          <w:sz w:val="24"/>
          <w:szCs w:val="24"/>
        </w:rPr>
        <w:t>работающего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B02">
        <w:rPr>
          <w:rFonts w:ascii="Times New Roman" w:hAnsi="Times New Roman" w:cs="Times New Roman"/>
          <w:sz w:val="24"/>
          <w:szCs w:val="24"/>
        </w:rPr>
        <w:t xml:space="preserve"> </w:t>
      </w:r>
      <w:r w:rsidR="00A207E2" w:rsidRPr="0078566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="00FC3E7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97AAA" w:rsidRPr="00660247">
        <w:rPr>
          <w:rFonts w:ascii="Times New Roman" w:eastAsia="Times New Roman" w:hAnsi="Times New Roman" w:cs="Times New Roman"/>
          <w:sz w:val="27"/>
          <w:szCs w:val="27"/>
        </w:rPr>
        <w:t>&lt;адрес №1&gt;</w:t>
      </w:r>
      <w:r w:rsidR="009D311F" w:rsidRPr="0078566F">
        <w:rPr>
          <w:rFonts w:ascii="Times New Roman" w:hAnsi="Times New Roman" w:cs="Times New Roman"/>
          <w:sz w:val="24"/>
          <w:szCs w:val="24"/>
        </w:rPr>
        <w:t>,</w:t>
      </w:r>
    </w:p>
    <w:p w:rsidR="00D16F47" w:rsidRPr="0078566F" w:rsidRDefault="00D16F47" w:rsidP="0041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совершение правонарушения, предусмотренного </w:t>
      </w:r>
      <w:r w:rsidR="00023C38" w:rsidRPr="0078566F">
        <w:rPr>
          <w:rFonts w:ascii="Times New Roman" w:hAnsi="Times New Roman" w:cs="Times New Roman"/>
          <w:sz w:val="24"/>
          <w:szCs w:val="24"/>
        </w:rPr>
        <w:t>ч</w:t>
      </w:r>
      <w:r w:rsidR="009C032A" w:rsidRPr="0078566F">
        <w:rPr>
          <w:rFonts w:ascii="Times New Roman" w:hAnsi="Times New Roman" w:cs="Times New Roman"/>
          <w:sz w:val="24"/>
          <w:szCs w:val="24"/>
        </w:rPr>
        <w:t xml:space="preserve">. </w:t>
      </w:r>
      <w:r w:rsidR="00B246D1" w:rsidRPr="0078566F">
        <w:rPr>
          <w:rFonts w:ascii="Times New Roman" w:hAnsi="Times New Roman" w:cs="Times New Roman"/>
          <w:sz w:val="24"/>
          <w:szCs w:val="24"/>
        </w:rPr>
        <w:t>4</w:t>
      </w:r>
      <w:r w:rsidR="00023C38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Pr="0078566F">
        <w:rPr>
          <w:rFonts w:ascii="Times New Roman" w:hAnsi="Times New Roman" w:cs="Times New Roman"/>
          <w:sz w:val="24"/>
          <w:szCs w:val="24"/>
        </w:rPr>
        <w:t>ст</w:t>
      </w:r>
      <w:r w:rsidR="009C032A" w:rsidRPr="0078566F">
        <w:rPr>
          <w:rFonts w:ascii="Times New Roman" w:hAnsi="Times New Roman" w:cs="Times New Roman"/>
          <w:sz w:val="24"/>
          <w:szCs w:val="24"/>
        </w:rPr>
        <w:t>.</w:t>
      </w:r>
      <w:r w:rsidR="00D820D1" w:rsidRPr="0078566F">
        <w:rPr>
          <w:rFonts w:ascii="Times New Roman" w:hAnsi="Times New Roman" w:cs="Times New Roman"/>
          <w:sz w:val="24"/>
          <w:szCs w:val="24"/>
        </w:rPr>
        <w:t>12</w:t>
      </w:r>
      <w:r w:rsidRPr="0078566F">
        <w:rPr>
          <w:rFonts w:ascii="Times New Roman" w:hAnsi="Times New Roman" w:cs="Times New Roman"/>
          <w:sz w:val="24"/>
          <w:szCs w:val="24"/>
        </w:rPr>
        <w:t>.</w:t>
      </w:r>
      <w:r w:rsidR="00B246D1" w:rsidRPr="0078566F">
        <w:rPr>
          <w:rFonts w:ascii="Times New Roman" w:hAnsi="Times New Roman" w:cs="Times New Roman"/>
          <w:sz w:val="24"/>
          <w:szCs w:val="24"/>
        </w:rPr>
        <w:t>15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9C032A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>,</w:t>
      </w:r>
    </w:p>
    <w:p w:rsidR="00D16F47" w:rsidRPr="0078566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A6" w:rsidRPr="0078566F" w:rsidRDefault="00AE4BF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 01</w:t>
      </w:r>
      <w:r w:rsidR="00FC3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9D311F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820D1" w:rsidRPr="0078566F">
        <w:rPr>
          <w:rFonts w:ascii="Times New Roman" w:hAnsi="Times New Roman" w:cs="Times New Roman"/>
          <w:sz w:val="24"/>
          <w:szCs w:val="24"/>
        </w:rPr>
        <w:t>201</w:t>
      </w:r>
      <w:r w:rsidR="00973698" w:rsidRPr="0078566F">
        <w:rPr>
          <w:rFonts w:ascii="Times New Roman" w:hAnsi="Times New Roman" w:cs="Times New Roman"/>
          <w:sz w:val="24"/>
          <w:szCs w:val="24"/>
        </w:rPr>
        <w:t>6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 час</w:t>
      </w:r>
      <w:r w:rsidR="009D311F" w:rsidRPr="0078566F">
        <w:rPr>
          <w:rFonts w:ascii="Times New Roman" w:hAnsi="Times New Roman" w:cs="Times New Roman"/>
          <w:sz w:val="24"/>
          <w:szCs w:val="24"/>
        </w:rPr>
        <w:t>ов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FC3E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F70" w:rsidRPr="0078566F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53F70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820D1" w:rsidRPr="0078566F">
        <w:rPr>
          <w:rFonts w:ascii="Times New Roman" w:hAnsi="Times New Roman" w:cs="Times New Roman"/>
          <w:sz w:val="24"/>
          <w:szCs w:val="24"/>
        </w:rPr>
        <w:t>на</w:t>
      </w:r>
      <w:r w:rsidR="00CB7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км + 500 м автодороги </w:t>
      </w:r>
      <w:r w:rsidR="00597AAA" w:rsidRPr="00597AAA">
        <w:rPr>
          <w:rFonts w:ascii="Times New Roman" w:hAnsi="Times New Roman" w:cs="Times New Roman"/>
          <w:sz w:val="24"/>
          <w:szCs w:val="24"/>
        </w:rPr>
        <w:t>&lt;</w:t>
      </w:r>
      <w:r w:rsidR="00597AAA">
        <w:rPr>
          <w:rFonts w:ascii="Times New Roman" w:hAnsi="Times New Roman" w:cs="Times New Roman"/>
          <w:sz w:val="24"/>
          <w:szCs w:val="24"/>
        </w:rPr>
        <w:t>автодорога</w:t>
      </w:r>
      <w:r w:rsidR="00597AAA" w:rsidRPr="00597AAA">
        <w:rPr>
          <w:rFonts w:ascii="Times New Roman" w:hAnsi="Times New Roman" w:cs="Times New Roman"/>
          <w:sz w:val="24"/>
          <w:szCs w:val="24"/>
        </w:rPr>
        <w:t>&gt;</w:t>
      </w:r>
      <w:r w:rsidR="00CB7B02">
        <w:rPr>
          <w:rFonts w:ascii="Times New Roman" w:hAnsi="Times New Roman" w:cs="Times New Roman"/>
          <w:sz w:val="24"/>
          <w:szCs w:val="24"/>
        </w:rPr>
        <w:t xml:space="preserve">, </w:t>
      </w:r>
      <w:r w:rsidR="001A1D11" w:rsidRPr="0078566F">
        <w:rPr>
          <w:rFonts w:ascii="Times New Roman" w:hAnsi="Times New Roman" w:cs="Times New Roman"/>
          <w:sz w:val="24"/>
          <w:szCs w:val="24"/>
        </w:rPr>
        <w:t xml:space="preserve">управляя автомобилем </w:t>
      </w:r>
      <w:r w:rsidR="00597AAA" w:rsidRPr="00597AAA">
        <w:rPr>
          <w:rFonts w:ascii="Times New Roman" w:hAnsi="Times New Roman" w:cs="Times New Roman"/>
          <w:sz w:val="24"/>
          <w:szCs w:val="24"/>
        </w:rPr>
        <w:t>&lt;</w:t>
      </w:r>
      <w:r w:rsidR="00597AAA">
        <w:rPr>
          <w:rFonts w:ascii="Times New Roman" w:hAnsi="Times New Roman" w:cs="Times New Roman"/>
          <w:sz w:val="24"/>
          <w:szCs w:val="24"/>
        </w:rPr>
        <w:t>ТС №1</w:t>
      </w:r>
      <w:r w:rsidR="00597AAA" w:rsidRPr="00597AAA">
        <w:rPr>
          <w:rFonts w:ascii="Times New Roman" w:hAnsi="Times New Roman" w:cs="Times New Roman"/>
          <w:sz w:val="24"/>
          <w:szCs w:val="24"/>
        </w:rPr>
        <w:t>&gt;</w:t>
      </w:r>
      <w:r w:rsidR="001A1D11" w:rsidRPr="0078566F">
        <w:rPr>
          <w:rFonts w:ascii="Times New Roman" w:hAnsi="Times New Roman" w:cs="Times New Roman"/>
          <w:sz w:val="24"/>
          <w:szCs w:val="24"/>
        </w:rPr>
        <w:t xml:space="preserve">, государственный </w:t>
      </w:r>
      <w:r w:rsidR="00973698" w:rsidRPr="0078566F">
        <w:rPr>
          <w:rFonts w:ascii="Times New Roman" w:hAnsi="Times New Roman" w:cs="Times New Roman"/>
          <w:sz w:val="24"/>
          <w:szCs w:val="24"/>
        </w:rPr>
        <w:t>регистрационный знак</w:t>
      </w:r>
      <w:r w:rsidR="00597AAA" w:rsidRPr="00597AAA">
        <w:rPr>
          <w:rFonts w:ascii="Times New Roman" w:hAnsi="Times New Roman" w:cs="Times New Roman"/>
          <w:sz w:val="24"/>
          <w:szCs w:val="24"/>
        </w:rPr>
        <w:t xml:space="preserve"> &lt;</w:t>
      </w:r>
      <w:r w:rsidR="00597AAA">
        <w:rPr>
          <w:rFonts w:ascii="Times New Roman" w:hAnsi="Times New Roman" w:cs="Times New Roman"/>
          <w:sz w:val="24"/>
          <w:szCs w:val="24"/>
        </w:rPr>
        <w:t>знак №1&gt;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CB7B02">
        <w:rPr>
          <w:rFonts w:ascii="Times New Roman" w:hAnsi="Times New Roman" w:cs="Times New Roman"/>
          <w:sz w:val="24"/>
          <w:szCs w:val="24"/>
        </w:rPr>
        <w:t>выехал на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 полос</w:t>
      </w:r>
      <w:r w:rsidR="00CB7B02">
        <w:rPr>
          <w:rFonts w:ascii="Times New Roman" w:hAnsi="Times New Roman" w:cs="Times New Roman"/>
          <w:sz w:val="24"/>
          <w:szCs w:val="24"/>
        </w:rPr>
        <w:t>у</w:t>
      </w:r>
      <w:r w:rsidR="00663E84" w:rsidRPr="0078566F">
        <w:rPr>
          <w:rFonts w:ascii="Times New Roman" w:hAnsi="Times New Roman" w:cs="Times New Roman"/>
          <w:sz w:val="24"/>
          <w:szCs w:val="24"/>
        </w:rPr>
        <w:t>, предназначенн</w:t>
      </w:r>
      <w:r w:rsidR="00CB7B02">
        <w:rPr>
          <w:rFonts w:ascii="Times New Roman" w:hAnsi="Times New Roman" w:cs="Times New Roman"/>
          <w:sz w:val="24"/>
          <w:szCs w:val="24"/>
        </w:rPr>
        <w:t>ую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 для встречного движения, </w:t>
      </w:r>
      <w:r w:rsidR="001A4705">
        <w:rPr>
          <w:rFonts w:ascii="Times New Roman" w:hAnsi="Times New Roman" w:cs="Times New Roman"/>
          <w:sz w:val="24"/>
          <w:szCs w:val="24"/>
        </w:rPr>
        <w:t>не выполнил требования дорожного знак 5.15.1 и дорожной разметки 1.18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, чем нарушил пункт 1.3 </w:t>
      </w:r>
      <w:r w:rsidR="00453F70" w:rsidRPr="0078566F">
        <w:rPr>
          <w:rFonts w:ascii="Times New Roman" w:hAnsi="Times New Roman" w:cs="Times New Roman"/>
          <w:sz w:val="24"/>
          <w:szCs w:val="24"/>
        </w:rPr>
        <w:t>Правил дорожного движения РФ</w:t>
      </w:r>
      <w:r w:rsidR="008806A6" w:rsidRPr="0078566F">
        <w:rPr>
          <w:rFonts w:ascii="Times New Roman" w:hAnsi="Times New Roman" w:cs="Times New Roman"/>
          <w:sz w:val="24"/>
          <w:szCs w:val="24"/>
        </w:rPr>
        <w:t>.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</w:t>
      </w:r>
      <w:r w:rsidRPr="001A4705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ся, о времени и месте извещен</w:t>
      </w:r>
      <w:r w:rsidRPr="001A4705">
        <w:rPr>
          <w:rFonts w:ascii="Times New Roman" w:hAnsi="Times New Roman" w:cs="Times New Roman"/>
          <w:sz w:val="24"/>
          <w:szCs w:val="24"/>
        </w:rPr>
        <w:t xml:space="preserve"> надлежащим образом судебной повесткой, направленной заказным письмом с обратным уведомлением.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В соответствии с ч.2 ст. </w:t>
      </w:r>
      <w:hyperlink r:id="rId4" w:anchor="BKn4X4vZHXxm" w:tgtFrame="_blank" w:tooltip="Статья 25.1. Лицо, в отношении которого ведется производство по делу об административном правонарушении" w:history="1">
        <w:r w:rsidRPr="001A4705">
          <w:rPr>
            <w:rStyle w:val="a5"/>
            <w:rFonts w:ascii="Times New Roman" w:hAnsi="Times New Roman" w:cs="Times New Roman"/>
            <w:color w:val="auto"/>
            <w:u w:val="none"/>
          </w:rPr>
          <w:t>25.1</w:t>
        </w:r>
      </w:hyperlink>
      <w:r w:rsidRPr="001A4705">
        <w:rPr>
          <w:rFonts w:ascii="Times New Roman" w:hAnsi="Times New Roman" w:cs="Times New Roman"/>
          <w:sz w:val="24"/>
          <w:szCs w:val="24"/>
        </w:rPr>
        <w:t xml:space="preserve"> КоАП РФ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>Исходя из данной нормы следует, что извещение лица, в отношении которого ведется производство по делу об административном правонарушении,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</w:t>
      </w:r>
      <w:r w:rsidRPr="001A4705">
        <w:rPr>
          <w:rFonts w:ascii="Times New Roman" w:hAnsi="Times New Roman" w:cs="Times New Roman"/>
          <w:sz w:val="24"/>
          <w:szCs w:val="24"/>
        </w:rPr>
        <w:t xml:space="preserve"> о дне, месте и времени рассмотрения дела судом извещал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A4705">
        <w:rPr>
          <w:rFonts w:ascii="Times New Roman" w:hAnsi="Times New Roman" w:cs="Times New Roman"/>
          <w:sz w:val="24"/>
          <w:szCs w:val="24"/>
        </w:rPr>
        <w:t xml:space="preserve"> судебной повесткой, направленной заказным письмом с обратным уведомлением. Судебная повестка возвращена в адрес судебного участка </w:t>
      </w:r>
      <w:r>
        <w:rPr>
          <w:rFonts w:ascii="Times New Roman" w:hAnsi="Times New Roman" w:cs="Times New Roman"/>
          <w:sz w:val="24"/>
          <w:szCs w:val="24"/>
        </w:rPr>
        <w:t>26.01</w:t>
      </w:r>
      <w:r w:rsidRPr="001A470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4705">
        <w:rPr>
          <w:rFonts w:ascii="Times New Roman" w:hAnsi="Times New Roman" w:cs="Times New Roman"/>
          <w:sz w:val="24"/>
          <w:szCs w:val="24"/>
        </w:rPr>
        <w:t>г. с отметкой «Истек срок хранения».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Согласно Постановлению Пленума Верховного Суда РФ от 24.03.2005г.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&quot;snippet_equal&quot;&gt; Сроки &lt;/span&gt; рассмотрения дела об административном правонарушении" w:history="1">
        <w:r w:rsidRPr="001A4705">
          <w:rPr>
            <w:rStyle w:val="a5"/>
            <w:rFonts w:ascii="Times New Roman" w:hAnsi="Times New Roman" w:cs="Times New Roman"/>
            <w:color w:val="auto"/>
            <w:u w:val="none"/>
          </w:rPr>
          <w:t>29.6 КоАП</w:t>
        </w:r>
      </w:hyperlink>
      <w:r w:rsidRPr="001A4705">
        <w:rPr>
          <w:rFonts w:ascii="Times New Roman" w:hAnsi="Times New Roman" w:cs="Times New Roman"/>
          <w:sz w:val="24"/>
          <w:szCs w:val="24"/>
        </w:rPr>
        <w:t xml:space="preserve"> РФ </w:t>
      </w:r>
      <w:r w:rsidRPr="001A4705">
        <w:rPr>
          <w:rStyle w:val="snippetequal"/>
          <w:rFonts w:ascii="Times New Roman" w:hAnsi="Times New Roman" w:cs="Times New Roman"/>
          <w:sz w:val="24"/>
          <w:szCs w:val="24"/>
        </w:rPr>
        <w:t xml:space="preserve">сроков </w:t>
      </w:r>
      <w:r w:rsidRPr="001A4705">
        <w:rPr>
          <w:rFonts w:ascii="Times New Roman" w:hAnsi="Times New Roman" w:cs="Times New Roman"/>
          <w:sz w:val="24"/>
          <w:szCs w:val="24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</w:t>
      </w:r>
      <w:r w:rsidRPr="001A4705">
        <w:rPr>
          <w:rStyle w:val="snippetequal"/>
          <w:rFonts w:ascii="Times New Roman" w:hAnsi="Times New Roman" w:cs="Times New Roman"/>
          <w:sz w:val="24"/>
          <w:szCs w:val="24"/>
        </w:rPr>
        <w:t>истечении срока хранения</w:t>
      </w:r>
      <w:r w:rsidRPr="001A4705">
        <w:rPr>
          <w:rFonts w:ascii="Times New Roman" w:hAnsi="Times New Roman" w:cs="Times New Roman"/>
          <w:sz w:val="24"/>
          <w:szCs w:val="24"/>
        </w:rPr>
        <w:t xml:space="preserve">, если были соблюдены положения Особых условий приема, вручения, </w:t>
      </w:r>
      <w:r w:rsidRPr="001A4705">
        <w:rPr>
          <w:rStyle w:val="snippetequal"/>
          <w:rFonts w:ascii="Times New Roman" w:hAnsi="Times New Roman" w:cs="Times New Roman"/>
          <w:sz w:val="24"/>
          <w:szCs w:val="24"/>
        </w:rPr>
        <w:t xml:space="preserve">хранения </w:t>
      </w:r>
      <w:r w:rsidRPr="001A4705">
        <w:rPr>
          <w:rFonts w:ascii="Times New Roman" w:hAnsi="Times New Roman" w:cs="Times New Roman"/>
          <w:sz w:val="24"/>
          <w:szCs w:val="24"/>
        </w:rPr>
        <w:t>и возврата почтовых отправлений разряда "Судебное", утвержденных Приказом ФГУП "Почта России" от 31.08.2005г. № 343.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Таким образом, неявка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</w:t>
      </w:r>
      <w:r w:rsidRPr="001A4705">
        <w:rPr>
          <w:rFonts w:ascii="Times New Roman" w:hAnsi="Times New Roman" w:cs="Times New Roman"/>
          <w:sz w:val="24"/>
          <w:szCs w:val="24"/>
        </w:rPr>
        <w:t xml:space="preserve"> за судебной повесткой в почтовое отделение связи мировой судья рассматривает как отказ от получения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A4705">
        <w:rPr>
          <w:rFonts w:ascii="Times New Roman" w:hAnsi="Times New Roman" w:cs="Times New Roman"/>
          <w:sz w:val="24"/>
          <w:szCs w:val="24"/>
        </w:rPr>
        <w:t xml:space="preserve"> судебной корреспонденции.</w:t>
      </w:r>
    </w:p>
    <w:p w:rsidR="001A4705" w:rsidRPr="001A4705" w:rsidRDefault="001A4705" w:rsidP="001A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 С учетом вышеизложенного, мировой судья считает возможным рассмотреть дело в 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8B1127" w:rsidRPr="0078566F" w:rsidRDefault="001A4705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74A6" w:rsidRPr="0078566F">
        <w:rPr>
          <w:rFonts w:ascii="Times New Roman" w:hAnsi="Times New Roman" w:cs="Times New Roman"/>
          <w:sz w:val="24"/>
          <w:szCs w:val="24"/>
        </w:rPr>
        <w:t xml:space="preserve">роверив </w:t>
      </w:r>
      <w:r w:rsidR="00D16F47" w:rsidRPr="0078566F">
        <w:rPr>
          <w:rFonts w:ascii="Times New Roman" w:hAnsi="Times New Roman" w:cs="Times New Roman"/>
          <w:sz w:val="24"/>
          <w:szCs w:val="24"/>
        </w:rPr>
        <w:t>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</w:p>
    <w:p w:rsidR="00663E84" w:rsidRDefault="00663E84" w:rsidP="00663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6" w:history="1">
        <w:r w:rsidRPr="0078566F">
          <w:rPr>
            <w:rFonts w:ascii="Times New Roman" w:hAnsi="Times New Roman" w:cs="Times New Roman"/>
            <w:sz w:val="24"/>
            <w:szCs w:val="24"/>
          </w:rPr>
          <w:t>пункту 1.3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7" w:history="1">
        <w:r w:rsidRPr="0078566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78566F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A4705" w:rsidRDefault="001A4705" w:rsidP="001A4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Дорожный знак 5.15.1 "Направления движения по полосам" </w:t>
      </w:r>
      <w:r w:rsidRPr="0078566F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66F">
        <w:rPr>
          <w:rFonts w:ascii="Times New Roman" w:hAnsi="Times New Roman" w:cs="Times New Roman"/>
          <w:sz w:val="24"/>
          <w:szCs w:val="24"/>
        </w:rPr>
        <w:t xml:space="preserve"> к Правилам дорожного движения разделяет</w:t>
      </w:r>
      <w:r>
        <w:rPr>
          <w:rFonts w:ascii="Times New Roman" w:hAnsi="Times New Roman" w:cs="Times New Roman"/>
          <w:sz w:val="24"/>
          <w:szCs w:val="24"/>
        </w:rPr>
        <w:t xml:space="preserve"> определяет число полос и разрешенные направления движения по каждой из них.</w:t>
      </w:r>
    </w:p>
    <w:p w:rsidR="001A4705" w:rsidRPr="001A4705" w:rsidRDefault="00663E84" w:rsidP="001A4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705">
        <w:rPr>
          <w:rFonts w:ascii="Times New Roman" w:hAnsi="Times New Roman" w:cs="Times New Roman"/>
          <w:sz w:val="24"/>
          <w:szCs w:val="24"/>
        </w:rPr>
        <w:t xml:space="preserve">Линия горизонтальной </w:t>
      </w:r>
      <w:hyperlink r:id="rId8" w:history="1">
        <w:r w:rsidRPr="001A4705">
          <w:rPr>
            <w:rFonts w:ascii="Times New Roman" w:hAnsi="Times New Roman" w:cs="Times New Roman"/>
            <w:sz w:val="24"/>
            <w:szCs w:val="24"/>
          </w:rPr>
          <w:t>разметки 1.1</w:t>
        </w:r>
      </w:hyperlink>
      <w:r w:rsidR="001A4705" w:rsidRPr="001A4705">
        <w:rPr>
          <w:rFonts w:ascii="Times New Roman" w:hAnsi="Times New Roman" w:cs="Times New Roman"/>
          <w:sz w:val="24"/>
          <w:szCs w:val="24"/>
        </w:rPr>
        <w:t>8</w:t>
      </w:r>
      <w:r w:rsidRPr="001A4705">
        <w:rPr>
          <w:rFonts w:ascii="Times New Roman" w:hAnsi="Times New Roman" w:cs="Times New Roman"/>
          <w:sz w:val="24"/>
          <w:szCs w:val="24"/>
        </w:rPr>
        <w:t xml:space="preserve"> Приложения № 2 к Правилам дорожного движения</w:t>
      </w:r>
      <w:r w:rsidR="001A4705" w:rsidRPr="001A4705">
        <w:rPr>
          <w:rFonts w:ascii="Times New Roman" w:hAnsi="Times New Roman" w:cs="Times New Roman"/>
          <w:sz w:val="24"/>
          <w:szCs w:val="24"/>
        </w:rPr>
        <w:t xml:space="preserve"> указывает разрешенные на перекрестке направления движения по полосам. Применяется самостоятельно или в сочетании со </w:t>
      </w:r>
      <w:hyperlink r:id="rId9" w:history="1">
        <w:r w:rsidR="001A4705" w:rsidRPr="001A4705">
          <w:rPr>
            <w:rFonts w:ascii="Times New Roman" w:hAnsi="Times New Roman" w:cs="Times New Roman"/>
            <w:sz w:val="24"/>
            <w:szCs w:val="24"/>
          </w:rPr>
          <w:t>знаками 5.15.1,</w:t>
        </w:r>
      </w:hyperlink>
      <w:r w:rsidR="001A4705" w:rsidRPr="001A470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A4705" w:rsidRPr="001A4705">
          <w:rPr>
            <w:rFonts w:ascii="Times New Roman" w:hAnsi="Times New Roman" w:cs="Times New Roman"/>
            <w:sz w:val="24"/>
            <w:szCs w:val="24"/>
          </w:rPr>
          <w:t>5.15.2;</w:t>
        </w:r>
      </w:hyperlink>
      <w:r w:rsidR="001A4705" w:rsidRPr="001A4705">
        <w:rPr>
          <w:rFonts w:ascii="Times New Roman" w:hAnsi="Times New Roman" w:cs="Times New Roman"/>
          <w:sz w:val="24"/>
          <w:szCs w:val="24"/>
        </w:rPr>
        <w:t xml:space="preserve"> разметка с изображением тупика наносится для указания того, что поворот на ближайшую проезжую часть запрещен; разметка, разрешающая поворот налево из крайней лев</w:t>
      </w:r>
      <w:r w:rsidR="001A4705">
        <w:rPr>
          <w:rFonts w:ascii="Times New Roman" w:hAnsi="Times New Roman" w:cs="Times New Roman"/>
          <w:sz w:val="24"/>
          <w:szCs w:val="24"/>
        </w:rPr>
        <w:t>ой полосы, разрешает и разворот.</w:t>
      </w:r>
    </w:p>
    <w:p w:rsidR="00BA3525" w:rsidRPr="0078566F" w:rsidRDefault="008B1127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В частности, вин</w:t>
      </w:r>
      <w:r w:rsidR="00BA3525" w:rsidRPr="0078566F">
        <w:rPr>
          <w:rFonts w:ascii="Times New Roman" w:hAnsi="Times New Roman" w:cs="Times New Roman"/>
          <w:sz w:val="24"/>
          <w:szCs w:val="24"/>
        </w:rPr>
        <w:t>а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CA0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BC2CA0">
        <w:rPr>
          <w:rFonts w:ascii="Times New Roman" w:hAnsi="Times New Roman" w:cs="Times New Roman"/>
          <w:sz w:val="24"/>
          <w:szCs w:val="24"/>
        </w:rPr>
        <w:t xml:space="preserve"> Г.П.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EA5F63" w:rsidRPr="0078566F">
        <w:rPr>
          <w:rFonts w:ascii="Times New Roman" w:hAnsi="Times New Roman" w:cs="Times New Roman"/>
          <w:sz w:val="24"/>
          <w:szCs w:val="24"/>
        </w:rPr>
        <w:t>подтвержда</w:t>
      </w:r>
      <w:r w:rsidR="00BA3525" w:rsidRPr="0078566F">
        <w:rPr>
          <w:rFonts w:ascii="Times New Roman" w:hAnsi="Times New Roman" w:cs="Times New Roman"/>
          <w:sz w:val="24"/>
          <w:szCs w:val="24"/>
        </w:rPr>
        <w:t>е</w:t>
      </w:r>
      <w:r w:rsidR="00EA5F63" w:rsidRPr="0078566F">
        <w:rPr>
          <w:rFonts w:ascii="Times New Roman" w:hAnsi="Times New Roman" w:cs="Times New Roman"/>
          <w:sz w:val="24"/>
          <w:szCs w:val="24"/>
        </w:rPr>
        <w:t>тся: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CA0" w:rsidRDefault="00BA3525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- </w:t>
      </w:r>
      <w:r w:rsidR="00EA5F63" w:rsidRPr="0078566F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="00597AAA" w:rsidRPr="00597AAA">
        <w:rPr>
          <w:rFonts w:ascii="Times New Roman" w:hAnsi="Times New Roman" w:cs="Times New Roman"/>
          <w:sz w:val="24"/>
          <w:szCs w:val="24"/>
        </w:rPr>
        <w:t>&lt;</w:t>
      </w:r>
      <w:r w:rsidR="00597AAA">
        <w:rPr>
          <w:rFonts w:ascii="Times New Roman" w:hAnsi="Times New Roman" w:cs="Times New Roman"/>
          <w:sz w:val="24"/>
          <w:szCs w:val="24"/>
        </w:rPr>
        <w:t>серия № протокола</w:t>
      </w:r>
      <w:r w:rsidR="00597AAA" w:rsidRPr="00597AAA">
        <w:rPr>
          <w:rFonts w:ascii="Times New Roman" w:hAnsi="Times New Roman" w:cs="Times New Roman"/>
          <w:sz w:val="24"/>
          <w:szCs w:val="24"/>
        </w:rPr>
        <w:t>&gt;</w:t>
      </w:r>
      <w:r w:rsidR="008B1127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EA5F63" w:rsidRPr="0078566F">
        <w:rPr>
          <w:rFonts w:ascii="Times New Roman" w:hAnsi="Times New Roman" w:cs="Times New Roman"/>
          <w:sz w:val="24"/>
          <w:szCs w:val="24"/>
        </w:rPr>
        <w:t xml:space="preserve">от </w:t>
      </w:r>
      <w:r w:rsidR="00BC2CA0">
        <w:rPr>
          <w:rFonts w:ascii="Times New Roman" w:hAnsi="Times New Roman" w:cs="Times New Roman"/>
          <w:sz w:val="24"/>
          <w:szCs w:val="24"/>
        </w:rPr>
        <w:t>01 ноября</w:t>
      </w:r>
      <w:r w:rsidR="009D311F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EA5F63" w:rsidRPr="0078566F">
        <w:rPr>
          <w:rFonts w:ascii="Times New Roman" w:hAnsi="Times New Roman" w:cs="Times New Roman"/>
          <w:sz w:val="24"/>
          <w:szCs w:val="24"/>
        </w:rPr>
        <w:t>201</w:t>
      </w:r>
      <w:r w:rsidRPr="0078566F">
        <w:rPr>
          <w:rFonts w:ascii="Times New Roman" w:hAnsi="Times New Roman" w:cs="Times New Roman"/>
          <w:sz w:val="24"/>
          <w:szCs w:val="24"/>
        </w:rPr>
        <w:t>6</w:t>
      </w:r>
      <w:r w:rsidR="00EA5F63" w:rsidRPr="0078566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806A6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Pr="0078566F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proofErr w:type="spellStart"/>
      <w:r w:rsidR="00BC2CA0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BC2CA0">
        <w:rPr>
          <w:rFonts w:ascii="Times New Roman" w:hAnsi="Times New Roman" w:cs="Times New Roman"/>
          <w:sz w:val="24"/>
          <w:szCs w:val="24"/>
        </w:rPr>
        <w:t xml:space="preserve"> Г.П. 01 ноября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 2016 года в </w:t>
      </w:r>
      <w:r w:rsidR="00BC2CA0">
        <w:rPr>
          <w:rFonts w:ascii="Times New Roman" w:hAnsi="Times New Roman" w:cs="Times New Roman"/>
          <w:sz w:val="24"/>
          <w:szCs w:val="24"/>
        </w:rPr>
        <w:t>13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C2CA0">
        <w:rPr>
          <w:rFonts w:ascii="Times New Roman" w:hAnsi="Times New Roman" w:cs="Times New Roman"/>
          <w:sz w:val="24"/>
          <w:szCs w:val="24"/>
        </w:rPr>
        <w:t>01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C2CA0">
        <w:rPr>
          <w:rFonts w:ascii="Times New Roman" w:hAnsi="Times New Roman" w:cs="Times New Roman"/>
          <w:sz w:val="24"/>
          <w:szCs w:val="24"/>
        </w:rPr>
        <w:t>у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 на</w:t>
      </w:r>
      <w:r w:rsidR="00BC2CA0">
        <w:rPr>
          <w:rFonts w:ascii="Times New Roman" w:hAnsi="Times New Roman" w:cs="Times New Roman"/>
          <w:sz w:val="24"/>
          <w:szCs w:val="24"/>
        </w:rPr>
        <w:t xml:space="preserve"> 24 км + 500 м автодороги </w:t>
      </w:r>
      <w:r w:rsidR="00597AAA" w:rsidRPr="00597AAA">
        <w:rPr>
          <w:rFonts w:ascii="Times New Roman" w:hAnsi="Times New Roman" w:cs="Times New Roman"/>
          <w:sz w:val="24"/>
          <w:szCs w:val="24"/>
        </w:rPr>
        <w:t>&lt;</w:t>
      </w:r>
      <w:r w:rsidR="00597AAA">
        <w:rPr>
          <w:rFonts w:ascii="Times New Roman" w:hAnsi="Times New Roman" w:cs="Times New Roman"/>
          <w:sz w:val="24"/>
          <w:szCs w:val="24"/>
        </w:rPr>
        <w:t>автодорога</w:t>
      </w:r>
      <w:r w:rsidR="00597AAA" w:rsidRPr="00597AAA">
        <w:rPr>
          <w:rFonts w:ascii="Times New Roman" w:hAnsi="Times New Roman" w:cs="Times New Roman"/>
          <w:sz w:val="24"/>
          <w:szCs w:val="24"/>
        </w:rPr>
        <w:t>&gt;</w:t>
      </w:r>
      <w:r w:rsidR="00BC2CA0">
        <w:rPr>
          <w:rFonts w:ascii="Times New Roman" w:hAnsi="Times New Roman" w:cs="Times New Roman"/>
          <w:sz w:val="24"/>
          <w:szCs w:val="24"/>
        </w:rPr>
        <w:t xml:space="preserve">, 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управляя автомобилем </w:t>
      </w:r>
      <w:r w:rsidR="00597AAA" w:rsidRPr="00597AAA">
        <w:rPr>
          <w:rFonts w:ascii="Times New Roman" w:hAnsi="Times New Roman" w:cs="Times New Roman"/>
          <w:sz w:val="24"/>
          <w:szCs w:val="24"/>
        </w:rPr>
        <w:t>&lt;</w:t>
      </w:r>
      <w:r w:rsidR="00597AAA">
        <w:rPr>
          <w:rFonts w:ascii="Times New Roman" w:hAnsi="Times New Roman" w:cs="Times New Roman"/>
          <w:sz w:val="24"/>
          <w:szCs w:val="24"/>
        </w:rPr>
        <w:t>ТС №1</w:t>
      </w:r>
      <w:r w:rsidR="00597AAA" w:rsidRPr="00597AAA">
        <w:rPr>
          <w:rFonts w:ascii="Times New Roman" w:hAnsi="Times New Roman" w:cs="Times New Roman"/>
          <w:sz w:val="24"/>
          <w:szCs w:val="24"/>
        </w:rPr>
        <w:t>&gt;</w:t>
      </w:r>
      <w:r w:rsidR="00597AAA" w:rsidRPr="0078566F">
        <w:rPr>
          <w:rFonts w:ascii="Times New Roman" w:hAnsi="Times New Roman" w:cs="Times New Roman"/>
          <w:sz w:val="24"/>
          <w:szCs w:val="24"/>
        </w:rPr>
        <w:t>, государственный регистрационный знак</w:t>
      </w:r>
      <w:r w:rsidR="00597AAA" w:rsidRPr="00597AAA">
        <w:rPr>
          <w:rFonts w:ascii="Times New Roman" w:hAnsi="Times New Roman" w:cs="Times New Roman"/>
          <w:sz w:val="24"/>
          <w:szCs w:val="24"/>
        </w:rPr>
        <w:t xml:space="preserve"> &lt;</w:t>
      </w:r>
      <w:r w:rsidR="00597AAA">
        <w:rPr>
          <w:rFonts w:ascii="Times New Roman" w:hAnsi="Times New Roman" w:cs="Times New Roman"/>
          <w:sz w:val="24"/>
          <w:szCs w:val="24"/>
        </w:rPr>
        <w:t>знак №1&gt;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BC2CA0">
        <w:rPr>
          <w:rFonts w:ascii="Times New Roman" w:hAnsi="Times New Roman" w:cs="Times New Roman"/>
          <w:sz w:val="24"/>
          <w:szCs w:val="24"/>
        </w:rPr>
        <w:t>выехал на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 полос</w:t>
      </w:r>
      <w:r w:rsidR="00BC2CA0">
        <w:rPr>
          <w:rFonts w:ascii="Times New Roman" w:hAnsi="Times New Roman" w:cs="Times New Roman"/>
          <w:sz w:val="24"/>
          <w:szCs w:val="24"/>
        </w:rPr>
        <w:t>у</w:t>
      </w:r>
      <w:r w:rsidR="00BC2CA0" w:rsidRPr="0078566F">
        <w:rPr>
          <w:rFonts w:ascii="Times New Roman" w:hAnsi="Times New Roman" w:cs="Times New Roman"/>
          <w:sz w:val="24"/>
          <w:szCs w:val="24"/>
        </w:rPr>
        <w:t>, предназначенн</w:t>
      </w:r>
      <w:r w:rsidR="00BC2CA0">
        <w:rPr>
          <w:rFonts w:ascii="Times New Roman" w:hAnsi="Times New Roman" w:cs="Times New Roman"/>
          <w:sz w:val="24"/>
          <w:szCs w:val="24"/>
        </w:rPr>
        <w:t>ую</w:t>
      </w:r>
      <w:r w:rsidR="00BC2CA0" w:rsidRPr="0078566F">
        <w:rPr>
          <w:rFonts w:ascii="Times New Roman" w:hAnsi="Times New Roman" w:cs="Times New Roman"/>
          <w:sz w:val="24"/>
          <w:szCs w:val="24"/>
        </w:rPr>
        <w:t xml:space="preserve"> для встречного движения, </w:t>
      </w:r>
      <w:r w:rsidR="00BC2CA0">
        <w:rPr>
          <w:rFonts w:ascii="Times New Roman" w:hAnsi="Times New Roman" w:cs="Times New Roman"/>
          <w:sz w:val="24"/>
          <w:szCs w:val="24"/>
        </w:rPr>
        <w:t>не выполнил требования дорожного знак 5.15.1 и дорожной разметки 1.18</w:t>
      </w:r>
      <w:r w:rsidR="00BC2CA0" w:rsidRPr="0078566F">
        <w:rPr>
          <w:rFonts w:ascii="Times New Roman" w:hAnsi="Times New Roman" w:cs="Times New Roman"/>
          <w:sz w:val="24"/>
          <w:szCs w:val="24"/>
        </w:rPr>
        <w:t>, чем нарушил пункт 1.3 Правил дорожного движения РФ</w:t>
      </w:r>
      <w:r w:rsidR="00BC2CA0">
        <w:rPr>
          <w:rFonts w:ascii="Times New Roman" w:hAnsi="Times New Roman" w:cs="Times New Roman"/>
          <w:sz w:val="24"/>
          <w:szCs w:val="24"/>
        </w:rPr>
        <w:t>;</w:t>
      </w:r>
    </w:p>
    <w:p w:rsidR="00BA3525" w:rsidRPr="0078566F" w:rsidRDefault="00BA3525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- </w:t>
      </w:r>
      <w:r w:rsidR="009D311F" w:rsidRPr="0078566F">
        <w:rPr>
          <w:rFonts w:ascii="Times New Roman" w:hAnsi="Times New Roman" w:cs="Times New Roman"/>
          <w:sz w:val="24"/>
          <w:szCs w:val="24"/>
        </w:rPr>
        <w:t>схемой места совершения административного правонарушения</w:t>
      </w:r>
      <w:r w:rsidR="00BC2CA0">
        <w:rPr>
          <w:rFonts w:ascii="Times New Roman" w:hAnsi="Times New Roman" w:cs="Times New Roman"/>
          <w:sz w:val="24"/>
          <w:szCs w:val="24"/>
        </w:rPr>
        <w:t xml:space="preserve"> от 01.11.2016г.</w:t>
      </w:r>
      <w:r w:rsidRPr="0078566F">
        <w:rPr>
          <w:rFonts w:ascii="Times New Roman" w:hAnsi="Times New Roman" w:cs="Times New Roman"/>
          <w:sz w:val="24"/>
          <w:szCs w:val="24"/>
        </w:rPr>
        <w:t>, из которой усматривается механизм совершения правонарушения;</w:t>
      </w:r>
    </w:p>
    <w:p w:rsidR="00BA3525" w:rsidRPr="0078566F" w:rsidRDefault="00BA3525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- </w:t>
      </w:r>
      <w:r w:rsidR="00CB7B02">
        <w:rPr>
          <w:rFonts w:ascii="Times New Roman" w:hAnsi="Times New Roman" w:cs="Times New Roman"/>
          <w:sz w:val="24"/>
          <w:szCs w:val="24"/>
        </w:rPr>
        <w:t xml:space="preserve">объяснением </w:t>
      </w:r>
      <w:proofErr w:type="spellStart"/>
      <w:r w:rsidR="00BC2CA0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BC2CA0">
        <w:rPr>
          <w:rFonts w:ascii="Times New Roman" w:hAnsi="Times New Roman" w:cs="Times New Roman"/>
          <w:sz w:val="24"/>
          <w:szCs w:val="24"/>
        </w:rPr>
        <w:t xml:space="preserve"> Г.П. в протоколе об административном правонарушении, в котором он согласился с нарушением</w:t>
      </w:r>
      <w:r w:rsidR="00CB7B02">
        <w:rPr>
          <w:rFonts w:ascii="Times New Roman" w:hAnsi="Times New Roman" w:cs="Times New Roman"/>
          <w:sz w:val="24"/>
          <w:szCs w:val="24"/>
        </w:rPr>
        <w:t>, подтверд</w:t>
      </w:r>
      <w:r w:rsidR="00BC2CA0">
        <w:rPr>
          <w:rFonts w:ascii="Times New Roman" w:hAnsi="Times New Roman" w:cs="Times New Roman"/>
          <w:sz w:val="24"/>
          <w:szCs w:val="24"/>
        </w:rPr>
        <w:t>ил</w:t>
      </w:r>
      <w:r w:rsidR="00CB7B02">
        <w:rPr>
          <w:rFonts w:ascii="Times New Roman" w:hAnsi="Times New Roman" w:cs="Times New Roman"/>
          <w:sz w:val="24"/>
          <w:szCs w:val="24"/>
        </w:rPr>
        <w:t xml:space="preserve"> факт совершения правонарушения, изложенного в описательной части настоящего постановления</w:t>
      </w:r>
      <w:r w:rsidR="00332A11" w:rsidRPr="0078566F">
        <w:rPr>
          <w:rFonts w:ascii="Times New Roman" w:hAnsi="Times New Roman" w:cs="Times New Roman"/>
          <w:sz w:val="24"/>
          <w:szCs w:val="24"/>
        </w:rPr>
        <w:t>;</w:t>
      </w:r>
    </w:p>
    <w:p w:rsidR="00EA5F63" w:rsidRPr="0078566F" w:rsidRDefault="00332A11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- </w:t>
      </w:r>
      <w:r w:rsidR="009D311F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BC2CA0">
        <w:rPr>
          <w:rFonts w:ascii="Times New Roman" w:hAnsi="Times New Roman" w:cs="Times New Roman"/>
          <w:sz w:val="24"/>
          <w:szCs w:val="24"/>
        </w:rPr>
        <w:t xml:space="preserve">карточкой о привлечении </w:t>
      </w:r>
      <w:proofErr w:type="spellStart"/>
      <w:r w:rsidR="00BC2CA0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BC2CA0">
        <w:rPr>
          <w:rFonts w:ascii="Times New Roman" w:hAnsi="Times New Roman" w:cs="Times New Roman"/>
          <w:sz w:val="24"/>
          <w:szCs w:val="24"/>
        </w:rPr>
        <w:t xml:space="preserve"> Г.П. к административной ответственности</w:t>
      </w:r>
      <w:r w:rsidR="009D311F" w:rsidRPr="0078566F">
        <w:rPr>
          <w:rFonts w:ascii="Times New Roman" w:hAnsi="Times New Roman" w:cs="Times New Roman"/>
          <w:sz w:val="24"/>
          <w:szCs w:val="24"/>
        </w:rPr>
        <w:t>.</w:t>
      </w:r>
      <w:r w:rsidR="00EA5F63" w:rsidRPr="0078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85B" w:rsidRDefault="0061085B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Действия </w:t>
      </w:r>
      <w:proofErr w:type="spellStart"/>
      <w:r w:rsidR="00BC2CA0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BC2CA0">
        <w:rPr>
          <w:rFonts w:ascii="Times New Roman" w:hAnsi="Times New Roman" w:cs="Times New Roman"/>
          <w:sz w:val="24"/>
          <w:szCs w:val="24"/>
        </w:rPr>
        <w:t xml:space="preserve"> Г.П.</w:t>
      </w:r>
      <w:r w:rsidRPr="0078566F">
        <w:rPr>
          <w:rFonts w:ascii="Times New Roman" w:hAnsi="Times New Roman" w:cs="Times New Roman"/>
          <w:sz w:val="24"/>
          <w:szCs w:val="24"/>
        </w:rPr>
        <w:t xml:space="preserve"> подлежат квалификации по ч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4 ст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12.15 </w:t>
      </w:r>
      <w:r w:rsidR="008B1127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>, как выезд в нарушение Правил дорожного движения на полосу, предназначенную для встречного движения.</w:t>
      </w:r>
    </w:p>
    <w:p w:rsidR="00CB7B02" w:rsidRPr="00F35D86" w:rsidRDefault="00CB7B02" w:rsidP="00CB7B02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CB7B02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Обстоятельств, </w:t>
      </w:r>
      <w:r w:rsidR="00BC2CA0">
        <w:rPr>
          <w:rFonts w:ascii="Times New Roman" w:hAnsi="Times New Roman" w:cs="Times New Roman"/>
          <w:sz w:val="24"/>
          <w:szCs w:val="24"/>
        </w:rPr>
        <w:t xml:space="preserve">смягчающих или </w:t>
      </w:r>
      <w:r w:rsidRPr="00F35D86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ответственность, как это предусмотрено стать</w:t>
      </w:r>
      <w:r w:rsidR="00BC2CA0">
        <w:rPr>
          <w:rFonts w:ascii="Times New Roman" w:hAnsi="Times New Roman" w:cs="Times New Roman"/>
          <w:sz w:val="24"/>
          <w:szCs w:val="24"/>
        </w:rPr>
        <w:t>ями</w:t>
      </w:r>
      <w:r w:rsidRPr="00F35D86">
        <w:rPr>
          <w:rFonts w:ascii="Times New Roman" w:hAnsi="Times New Roman" w:cs="Times New Roman"/>
          <w:sz w:val="24"/>
          <w:szCs w:val="24"/>
        </w:rPr>
        <w:t xml:space="preserve"> </w:t>
      </w:r>
      <w:r w:rsidR="00BC2CA0">
        <w:rPr>
          <w:rFonts w:ascii="Times New Roman" w:hAnsi="Times New Roman" w:cs="Times New Roman"/>
          <w:sz w:val="24"/>
          <w:szCs w:val="24"/>
        </w:rPr>
        <w:t xml:space="preserve">4.2, </w:t>
      </w:r>
      <w:r w:rsidRPr="00F35D86">
        <w:rPr>
          <w:rFonts w:ascii="Times New Roman" w:hAnsi="Times New Roman" w:cs="Times New Roman"/>
          <w:sz w:val="24"/>
          <w:szCs w:val="24"/>
        </w:rPr>
        <w:t>4.3 Кодекса Российской Федерации об административных правонарушениях, не установлено.</w:t>
      </w:r>
    </w:p>
    <w:p w:rsidR="00CB7B02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необходимым и целесообразным назначение виновному наказания в виде </w:t>
      </w:r>
      <w:r>
        <w:rPr>
          <w:rFonts w:ascii="Times New Roman" w:hAnsi="Times New Roman" w:cs="Times New Roman"/>
          <w:sz w:val="24"/>
          <w:szCs w:val="24"/>
        </w:rPr>
        <w:t>штрафа</w:t>
      </w:r>
      <w:r w:rsidRPr="00F35D86">
        <w:rPr>
          <w:rFonts w:ascii="Times New Roman" w:hAnsi="Times New Roman" w:cs="Times New Roman"/>
          <w:sz w:val="24"/>
          <w:szCs w:val="24"/>
        </w:rPr>
        <w:t>, установленных санкцией статьи за совершенное правонарушение.</w:t>
      </w:r>
    </w:p>
    <w:p w:rsidR="00CB7B02" w:rsidRPr="00F35D86" w:rsidRDefault="00CB7B02" w:rsidP="00CB7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35D86">
        <w:rPr>
          <w:rFonts w:ascii="Times New Roman" w:eastAsiaTheme="minorHAnsi" w:hAnsi="Times New Roman" w:cs="Times New Roman"/>
          <w:sz w:val="24"/>
          <w:szCs w:val="24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D16F47" w:rsidRPr="0078566F" w:rsidRDefault="00D16F47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</w:t>
      </w:r>
      <w:r w:rsidR="008F6551" w:rsidRPr="0078566F">
        <w:rPr>
          <w:rFonts w:ascii="Times New Roman" w:hAnsi="Times New Roman" w:cs="Times New Roman"/>
          <w:sz w:val="24"/>
          <w:szCs w:val="24"/>
        </w:rPr>
        <w:t>12</w:t>
      </w:r>
      <w:r w:rsidR="004071AE" w:rsidRPr="0078566F">
        <w:rPr>
          <w:rFonts w:ascii="Times New Roman" w:hAnsi="Times New Roman" w:cs="Times New Roman"/>
          <w:sz w:val="24"/>
          <w:szCs w:val="24"/>
        </w:rPr>
        <w:t>.</w:t>
      </w:r>
      <w:r w:rsidR="0061085B" w:rsidRPr="0078566F">
        <w:rPr>
          <w:rFonts w:ascii="Times New Roman" w:hAnsi="Times New Roman" w:cs="Times New Roman"/>
          <w:sz w:val="24"/>
          <w:szCs w:val="24"/>
        </w:rPr>
        <w:t>15</w:t>
      </w:r>
      <w:r w:rsidR="004071AE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Pr="0078566F">
        <w:rPr>
          <w:rFonts w:ascii="Times New Roman" w:hAnsi="Times New Roman" w:cs="Times New Roman"/>
          <w:sz w:val="24"/>
          <w:szCs w:val="24"/>
        </w:rPr>
        <w:t xml:space="preserve">26.1, 26.2, 29.7, 29.10. Кодекса Российской Федерации об административных правонарушениях, мировой судья 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47" w:rsidRPr="0078566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47" w:rsidRPr="0078566F" w:rsidRDefault="00BC2CA0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97A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97AA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C21526" w:rsidRPr="00785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="009506F1" w:rsidRPr="0078566F">
        <w:rPr>
          <w:rFonts w:ascii="Times New Roman" w:hAnsi="Times New Roman" w:cs="Times New Roman"/>
          <w:sz w:val="24"/>
          <w:szCs w:val="24"/>
        </w:rPr>
        <w:t>ч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="009506F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61085B" w:rsidRPr="0078566F">
        <w:rPr>
          <w:rFonts w:ascii="Times New Roman" w:hAnsi="Times New Roman" w:cs="Times New Roman"/>
          <w:sz w:val="24"/>
          <w:szCs w:val="24"/>
        </w:rPr>
        <w:t>4</w:t>
      </w:r>
      <w:r w:rsidR="009506F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>ст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8F6551" w:rsidRPr="0078566F">
        <w:rPr>
          <w:rFonts w:ascii="Times New Roman" w:hAnsi="Times New Roman" w:cs="Times New Roman"/>
          <w:sz w:val="24"/>
          <w:szCs w:val="24"/>
        </w:rPr>
        <w:t>12</w:t>
      </w:r>
      <w:r w:rsidR="00D16F47" w:rsidRPr="0078566F">
        <w:rPr>
          <w:rFonts w:ascii="Times New Roman" w:hAnsi="Times New Roman" w:cs="Times New Roman"/>
          <w:sz w:val="24"/>
          <w:szCs w:val="24"/>
        </w:rPr>
        <w:t>.</w:t>
      </w:r>
      <w:r w:rsidR="0061085B" w:rsidRPr="0078566F">
        <w:rPr>
          <w:rFonts w:ascii="Times New Roman" w:hAnsi="Times New Roman" w:cs="Times New Roman"/>
          <w:sz w:val="24"/>
          <w:szCs w:val="24"/>
        </w:rPr>
        <w:t>15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8B1127" w:rsidRPr="0078566F">
        <w:rPr>
          <w:rFonts w:ascii="Times New Roman" w:hAnsi="Times New Roman" w:cs="Times New Roman"/>
          <w:sz w:val="24"/>
          <w:szCs w:val="24"/>
        </w:rPr>
        <w:t>КоАП РФ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и назначить административное наказание в виде </w:t>
      </w:r>
      <w:r w:rsidR="009506F1" w:rsidRPr="0078566F">
        <w:rPr>
          <w:rFonts w:ascii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="0061085B" w:rsidRPr="0078566F">
        <w:rPr>
          <w:rFonts w:ascii="Times New Roman" w:hAnsi="Times New Roman" w:cs="Times New Roman"/>
          <w:sz w:val="24"/>
          <w:szCs w:val="24"/>
        </w:rPr>
        <w:t>5</w:t>
      </w:r>
      <w:r w:rsidR="008F6551" w:rsidRPr="0078566F">
        <w:rPr>
          <w:rFonts w:ascii="Times New Roman" w:hAnsi="Times New Roman" w:cs="Times New Roman"/>
          <w:sz w:val="24"/>
          <w:szCs w:val="24"/>
        </w:rPr>
        <w:t>000</w:t>
      </w:r>
      <w:r w:rsidR="009506F1" w:rsidRPr="0078566F">
        <w:rPr>
          <w:rFonts w:ascii="Times New Roman" w:hAnsi="Times New Roman" w:cs="Times New Roman"/>
          <w:sz w:val="24"/>
          <w:szCs w:val="24"/>
        </w:rPr>
        <w:t xml:space="preserve"> (</w:t>
      </w:r>
      <w:r w:rsidR="0061085B" w:rsidRPr="0078566F">
        <w:rPr>
          <w:rFonts w:ascii="Times New Roman" w:hAnsi="Times New Roman" w:cs="Times New Roman"/>
          <w:sz w:val="24"/>
          <w:szCs w:val="24"/>
        </w:rPr>
        <w:t xml:space="preserve">пять </w:t>
      </w:r>
      <w:r w:rsidR="008F6551" w:rsidRPr="0078566F">
        <w:rPr>
          <w:rFonts w:ascii="Times New Roman" w:hAnsi="Times New Roman" w:cs="Times New Roman"/>
          <w:sz w:val="24"/>
          <w:szCs w:val="24"/>
        </w:rPr>
        <w:t>тысяч</w:t>
      </w:r>
      <w:r w:rsidR="009506F1" w:rsidRPr="0078566F">
        <w:rPr>
          <w:rFonts w:ascii="Times New Roman" w:hAnsi="Times New Roman" w:cs="Times New Roman"/>
          <w:sz w:val="24"/>
          <w:szCs w:val="24"/>
        </w:rPr>
        <w:t>) рублей</w:t>
      </w:r>
      <w:r w:rsidR="00B364DA" w:rsidRPr="0078566F">
        <w:rPr>
          <w:rFonts w:ascii="Times New Roman" w:hAnsi="Times New Roman" w:cs="Times New Roman"/>
          <w:sz w:val="24"/>
          <w:szCs w:val="24"/>
        </w:rPr>
        <w:t>.</w:t>
      </w:r>
    </w:p>
    <w:p w:rsidR="00FC3E7C" w:rsidRPr="00FC3E7C" w:rsidRDefault="00FC3E7C" w:rsidP="00FC3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E7C">
        <w:rPr>
          <w:rFonts w:ascii="Times New Roman" w:hAnsi="Times New Roman" w:cs="Times New Roman"/>
          <w:sz w:val="24"/>
          <w:szCs w:val="24"/>
        </w:rPr>
        <w:t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УФК (</w:t>
      </w:r>
      <w:r w:rsidR="00BC2CA0">
        <w:rPr>
          <w:rFonts w:ascii="Times New Roman" w:hAnsi="Times New Roman" w:cs="Times New Roman"/>
          <w:sz w:val="24"/>
          <w:szCs w:val="24"/>
        </w:rPr>
        <w:t>О</w:t>
      </w:r>
      <w:r w:rsidRPr="00FC3E7C">
        <w:rPr>
          <w:rFonts w:ascii="Times New Roman" w:hAnsi="Times New Roman" w:cs="Times New Roman"/>
          <w:sz w:val="24"/>
          <w:szCs w:val="24"/>
        </w:rPr>
        <w:t xml:space="preserve">МВД России по городу </w:t>
      </w:r>
      <w:r w:rsidR="00BC2CA0">
        <w:rPr>
          <w:rFonts w:ascii="Times New Roman" w:hAnsi="Times New Roman" w:cs="Times New Roman"/>
          <w:sz w:val="24"/>
          <w:szCs w:val="24"/>
        </w:rPr>
        <w:t>Симферополю</w:t>
      </w:r>
      <w:r w:rsidRPr="00FC3E7C">
        <w:rPr>
          <w:rFonts w:ascii="Times New Roman" w:hAnsi="Times New Roman" w:cs="Times New Roman"/>
          <w:sz w:val="24"/>
          <w:szCs w:val="24"/>
        </w:rPr>
        <w:t xml:space="preserve">), ИНН </w:t>
      </w:r>
      <w:r w:rsidR="00BC2CA0">
        <w:rPr>
          <w:rFonts w:ascii="Times New Roman" w:hAnsi="Times New Roman" w:cs="Times New Roman"/>
          <w:sz w:val="24"/>
          <w:szCs w:val="24"/>
        </w:rPr>
        <w:t>9102003230</w:t>
      </w:r>
      <w:r w:rsidRPr="00FC3E7C">
        <w:rPr>
          <w:rFonts w:ascii="Times New Roman" w:hAnsi="Times New Roman" w:cs="Times New Roman"/>
          <w:sz w:val="24"/>
          <w:szCs w:val="24"/>
        </w:rPr>
        <w:t xml:space="preserve">, КПП </w:t>
      </w:r>
      <w:r w:rsidR="00BC2CA0">
        <w:rPr>
          <w:rFonts w:ascii="Times New Roman" w:hAnsi="Times New Roman" w:cs="Times New Roman"/>
          <w:sz w:val="24"/>
          <w:szCs w:val="24"/>
        </w:rPr>
        <w:t>910201001</w:t>
      </w:r>
      <w:r w:rsidRPr="00FC3E7C">
        <w:rPr>
          <w:rFonts w:ascii="Times New Roman" w:hAnsi="Times New Roman" w:cs="Times New Roman"/>
          <w:sz w:val="24"/>
          <w:szCs w:val="24"/>
        </w:rPr>
        <w:t xml:space="preserve">, расчетный счет </w:t>
      </w:r>
      <w:r w:rsidR="00BC2CA0">
        <w:rPr>
          <w:rFonts w:ascii="Times New Roman" w:hAnsi="Times New Roman" w:cs="Times New Roman"/>
          <w:sz w:val="24"/>
          <w:szCs w:val="24"/>
        </w:rPr>
        <w:t>40101810335100010001</w:t>
      </w:r>
      <w:r w:rsidRPr="00FC3E7C">
        <w:rPr>
          <w:rFonts w:ascii="Times New Roman" w:hAnsi="Times New Roman" w:cs="Times New Roman"/>
          <w:sz w:val="24"/>
          <w:szCs w:val="24"/>
        </w:rPr>
        <w:t xml:space="preserve">, </w:t>
      </w:r>
      <w:r w:rsidR="00D42421">
        <w:rPr>
          <w:rFonts w:ascii="Times New Roman" w:hAnsi="Times New Roman" w:cs="Times New Roman"/>
          <w:sz w:val="24"/>
          <w:szCs w:val="24"/>
        </w:rPr>
        <w:t>банк получателя</w:t>
      </w:r>
      <w:proofErr w:type="gramStart"/>
      <w:r w:rsidR="00D42421">
        <w:rPr>
          <w:rFonts w:ascii="Times New Roman" w:hAnsi="Times New Roman" w:cs="Times New Roman"/>
          <w:sz w:val="24"/>
          <w:szCs w:val="24"/>
        </w:rPr>
        <w:t xml:space="preserve">: </w:t>
      </w:r>
      <w:r w:rsidR="00BC2C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2CA0">
        <w:rPr>
          <w:rFonts w:ascii="Times New Roman" w:hAnsi="Times New Roman" w:cs="Times New Roman"/>
          <w:sz w:val="24"/>
          <w:szCs w:val="24"/>
        </w:rPr>
        <w:t xml:space="preserve"> </w:t>
      </w:r>
      <w:r w:rsidRPr="00FC3E7C">
        <w:rPr>
          <w:rFonts w:ascii="Times New Roman" w:hAnsi="Times New Roman" w:cs="Times New Roman"/>
          <w:sz w:val="24"/>
          <w:szCs w:val="24"/>
        </w:rPr>
        <w:t xml:space="preserve">КБК </w:t>
      </w:r>
      <w:r w:rsidR="00BC2CA0">
        <w:rPr>
          <w:rFonts w:ascii="Times New Roman" w:hAnsi="Times New Roman" w:cs="Times New Roman"/>
          <w:sz w:val="24"/>
          <w:szCs w:val="24"/>
        </w:rPr>
        <w:t>18811630020016000140</w:t>
      </w:r>
      <w:r w:rsidRPr="00FC3E7C">
        <w:rPr>
          <w:rFonts w:ascii="Times New Roman" w:hAnsi="Times New Roman" w:cs="Times New Roman"/>
          <w:sz w:val="24"/>
          <w:szCs w:val="24"/>
        </w:rPr>
        <w:t xml:space="preserve">, БИК </w:t>
      </w:r>
      <w:r w:rsidR="00BC2CA0">
        <w:rPr>
          <w:rFonts w:ascii="Times New Roman" w:hAnsi="Times New Roman" w:cs="Times New Roman"/>
          <w:sz w:val="24"/>
          <w:szCs w:val="24"/>
        </w:rPr>
        <w:t>043510001</w:t>
      </w:r>
      <w:r w:rsidRPr="00FC3E7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BC2CA0">
        <w:rPr>
          <w:rFonts w:ascii="Times New Roman" w:hAnsi="Times New Roman" w:cs="Times New Roman"/>
          <w:sz w:val="24"/>
          <w:szCs w:val="24"/>
        </w:rPr>
        <w:t>35701000</w:t>
      </w:r>
      <w:r w:rsidRPr="00FC3E7C">
        <w:rPr>
          <w:rFonts w:ascii="Times New Roman" w:hAnsi="Times New Roman" w:cs="Times New Roman"/>
          <w:sz w:val="24"/>
          <w:szCs w:val="24"/>
        </w:rPr>
        <w:t xml:space="preserve">, УИН </w:t>
      </w:r>
      <w:r w:rsidR="00BC2CA0">
        <w:rPr>
          <w:rFonts w:ascii="Times New Roman" w:hAnsi="Times New Roman" w:cs="Times New Roman"/>
          <w:sz w:val="24"/>
          <w:szCs w:val="24"/>
        </w:rPr>
        <w:t>18810491166000015607</w:t>
      </w:r>
      <w:r w:rsidRPr="00FC3E7C">
        <w:rPr>
          <w:rFonts w:ascii="Times New Roman" w:hAnsi="Times New Roman" w:cs="Times New Roman"/>
          <w:sz w:val="24"/>
          <w:szCs w:val="24"/>
        </w:rPr>
        <w:t>.</w:t>
      </w:r>
    </w:p>
    <w:p w:rsidR="005A2675" w:rsidRPr="0078566F" w:rsidRDefault="005A2675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Квитанция об уплате штрафа представляется </w:t>
      </w:r>
      <w:r w:rsidR="00F4604F" w:rsidRPr="0078566F">
        <w:rPr>
          <w:rFonts w:ascii="Times New Roman" w:hAnsi="Times New Roman" w:cs="Times New Roman"/>
          <w:sz w:val="24"/>
          <w:szCs w:val="24"/>
        </w:rPr>
        <w:t>мировому судье</w:t>
      </w:r>
      <w:r w:rsidRPr="0078566F">
        <w:rPr>
          <w:rFonts w:ascii="Times New Roman" w:hAnsi="Times New Roman" w:cs="Times New Roman"/>
          <w:sz w:val="24"/>
          <w:szCs w:val="24"/>
        </w:rPr>
        <w:t>.</w:t>
      </w:r>
    </w:p>
    <w:p w:rsidR="005A2675" w:rsidRPr="0078566F" w:rsidRDefault="005A2675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Разъяснить, что в соответствии с ч</w:t>
      </w:r>
      <w:r w:rsidR="002F4748" w:rsidRPr="0078566F">
        <w:rPr>
          <w:rFonts w:ascii="Times New Roman" w:hAnsi="Times New Roman" w:cs="Times New Roman"/>
          <w:sz w:val="24"/>
          <w:szCs w:val="24"/>
        </w:rPr>
        <w:t xml:space="preserve">. </w:t>
      </w:r>
      <w:r w:rsidRPr="0078566F">
        <w:rPr>
          <w:rFonts w:ascii="Times New Roman" w:hAnsi="Times New Roman" w:cs="Times New Roman"/>
          <w:sz w:val="24"/>
          <w:szCs w:val="24"/>
        </w:rPr>
        <w:t>1 ст</w:t>
      </w:r>
      <w:r w:rsidR="002F4748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32.2. </w:t>
      </w:r>
      <w:r w:rsidR="002F4748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A2675" w:rsidRDefault="005A2675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образует состав административного правонарушения, предусмотренного ч</w:t>
      </w:r>
      <w:r w:rsidR="002F4748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1 ст</w:t>
      </w:r>
      <w:r w:rsidR="002F4748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20.25 </w:t>
      </w:r>
      <w:r w:rsidR="002F4748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3A6" w:rsidRPr="00D463A6" w:rsidRDefault="00D463A6" w:rsidP="00D46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3A6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D463A6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463A6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463A6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D463A6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D463A6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D463A6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3 статьи 12.27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Копия верна</w:t>
      </w: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Оригинал постановления находится в материалах дела № 5-</w:t>
      </w:r>
      <w:r w:rsidR="00BC2CA0">
        <w:rPr>
          <w:rFonts w:ascii="Times New Roman" w:hAnsi="Times New Roman" w:cs="Times New Roman"/>
          <w:sz w:val="24"/>
          <w:szCs w:val="24"/>
        </w:rPr>
        <w:t>14</w:t>
      </w:r>
      <w:r w:rsidRPr="0078566F">
        <w:rPr>
          <w:rFonts w:ascii="Times New Roman" w:hAnsi="Times New Roman" w:cs="Times New Roman"/>
          <w:sz w:val="24"/>
          <w:szCs w:val="24"/>
        </w:rPr>
        <w:t>\201</w:t>
      </w:r>
      <w:r w:rsidR="00D42421">
        <w:rPr>
          <w:rFonts w:ascii="Times New Roman" w:hAnsi="Times New Roman" w:cs="Times New Roman"/>
          <w:sz w:val="24"/>
          <w:szCs w:val="24"/>
        </w:rPr>
        <w:t>7</w:t>
      </w:r>
    </w:p>
    <w:p w:rsidR="00D37A08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Постановление не вступило в законную силу</w:t>
      </w: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 xml:space="preserve">Мировой судья:                                                                                    </w:t>
      </w:r>
      <w:r w:rsidR="00410050" w:rsidRPr="0078566F">
        <w:rPr>
          <w:rFonts w:ascii="Times New Roman" w:hAnsi="Times New Roman" w:cs="Times New Roman"/>
          <w:b/>
          <w:sz w:val="24"/>
          <w:szCs w:val="24"/>
        </w:rPr>
        <w:t>Ю.В. Антонова</w:t>
      </w:r>
    </w:p>
    <w:p w:rsidR="009D74A6" w:rsidRPr="0078566F" w:rsidRDefault="009D74A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74A6" w:rsidRPr="0078566F" w:rsidSect="00332A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47"/>
    <w:rsid w:val="00023C38"/>
    <w:rsid w:val="000B2D67"/>
    <w:rsid w:val="0015029A"/>
    <w:rsid w:val="001A1D11"/>
    <w:rsid w:val="001A4705"/>
    <w:rsid w:val="001B190D"/>
    <w:rsid w:val="001C31E6"/>
    <w:rsid w:val="00200C5E"/>
    <w:rsid w:val="002118C4"/>
    <w:rsid w:val="00251AC7"/>
    <w:rsid w:val="00266F80"/>
    <w:rsid w:val="002841B4"/>
    <w:rsid w:val="00294BFE"/>
    <w:rsid w:val="002A2D4C"/>
    <w:rsid w:val="002E4C65"/>
    <w:rsid w:val="002F4748"/>
    <w:rsid w:val="00332A11"/>
    <w:rsid w:val="003533CC"/>
    <w:rsid w:val="00390653"/>
    <w:rsid w:val="003F09EF"/>
    <w:rsid w:val="00404C5F"/>
    <w:rsid w:val="004071AE"/>
    <w:rsid w:val="00410050"/>
    <w:rsid w:val="00432001"/>
    <w:rsid w:val="00453F70"/>
    <w:rsid w:val="004C5B57"/>
    <w:rsid w:val="004C7AE3"/>
    <w:rsid w:val="005770AB"/>
    <w:rsid w:val="00597AAA"/>
    <w:rsid w:val="005A2675"/>
    <w:rsid w:val="0061085B"/>
    <w:rsid w:val="00663E84"/>
    <w:rsid w:val="00685A07"/>
    <w:rsid w:val="006E3B58"/>
    <w:rsid w:val="00713CB9"/>
    <w:rsid w:val="0075436A"/>
    <w:rsid w:val="00754C51"/>
    <w:rsid w:val="0078566F"/>
    <w:rsid w:val="00787611"/>
    <w:rsid w:val="008806A6"/>
    <w:rsid w:val="008B1127"/>
    <w:rsid w:val="008F6551"/>
    <w:rsid w:val="00931990"/>
    <w:rsid w:val="009506F1"/>
    <w:rsid w:val="00973698"/>
    <w:rsid w:val="009B367E"/>
    <w:rsid w:val="009C032A"/>
    <w:rsid w:val="009C6C1A"/>
    <w:rsid w:val="009D311F"/>
    <w:rsid w:val="009D74A6"/>
    <w:rsid w:val="00A207E2"/>
    <w:rsid w:val="00A37B5F"/>
    <w:rsid w:val="00A77B3C"/>
    <w:rsid w:val="00A920F1"/>
    <w:rsid w:val="00A97942"/>
    <w:rsid w:val="00AA3E55"/>
    <w:rsid w:val="00AB02BD"/>
    <w:rsid w:val="00AB1B61"/>
    <w:rsid w:val="00AD0B0E"/>
    <w:rsid w:val="00AE4BF6"/>
    <w:rsid w:val="00B06ED7"/>
    <w:rsid w:val="00B246D1"/>
    <w:rsid w:val="00B364DA"/>
    <w:rsid w:val="00B64695"/>
    <w:rsid w:val="00B83483"/>
    <w:rsid w:val="00BA3525"/>
    <w:rsid w:val="00BC2CA0"/>
    <w:rsid w:val="00C1100A"/>
    <w:rsid w:val="00C21526"/>
    <w:rsid w:val="00C579C5"/>
    <w:rsid w:val="00C92B88"/>
    <w:rsid w:val="00CB7B02"/>
    <w:rsid w:val="00D16F47"/>
    <w:rsid w:val="00D37A08"/>
    <w:rsid w:val="00D42421"/>
    <w:rsid w:val="00D463A6"/>
    <w:rsid w:val="00D726D8"/>
    <w:rsid w:val="00D820D1"/>
    <w:rsid w:val="00D90999"/>
    <w:rsid w:val="00DB6205"/>
    <w:rsid w:val="00E22A34"/>
    <w:rsid w:val="00E26C83"/>
    <w:rsid w:val="00EA5F63"/>
    <w:rsid w:val="00F0787A"/>
    <w:rsid w:val="00F4604F"/>
    <w:rsid w:val="00F64464"/>
    <w:rsid w:val="00FB536A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029C"/>
  <w15:docId w15:val="{6D7E15F4-B67C-44EB-817B-02DD2921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basedOn w:val="a"/>
    <w:link w:val="a4"/>
    <w:uiPriority w:val="1"/>
    <w:qFormat/>
    <w:rsid w:val="0041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100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10050"/>
    <w:rPr>
      <w:color w:val="0000FF"/>
      <w:u w:val="single"/>
    </w:rPr>
  </w:style>
  <w:style w:type="character" w:customStyle="1" w:styleId="snippetequal">
    <w:name w:val="snippet_equal"/>
    <w:basedOn w:val="a0"/>
    <w:rsid w:val="00BA3525"/>
  </w:style>
  <w:style w:type="paragraph" w:styleId="a6">
    <w:name w:val="Balloon Text"/>
    <w:basedOn w:val="a"/>
    <w:link w:val="a7"/>
    <w:uiPriority w:val="99"/>
    <w:semiHidden/>
    <w:unhideWhenUsed/>
    <w:rsid w:val="0059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ED3156E6BE41665B0FE069D0A165A5120B94F9E0E807430E2BC1542D2F9ACBA2B9908D3AF0A07y4a3G" TargetMode="External"/><Relationship Id="rId13" Type="http://schemas.openxmlformats.org/officeDocument/2006/relationships/hyperlink" Target="consultantplus://offline/ref=C934F2645EEB34270385C83F06A50F592F61DBCB24D6631520BF732E2A01C4AABC7981EDE3B6e9AEL" TargetMode="External"/><Relationship Id="rId18" Type="http://schemas.openxmlformats.org/officeDocument/2006/relationships/hyperlink" Target="consultantplus://offline/ref=C934F2645EEB34270385C83F06A50F592F61DBCB24D6631520BF732E2A01C4AABC7981EAE9B5e9A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34F2645EEB34270385C83F06A50F592F61DBCB24D6631520BF732E2A01C4AABC7981EBE4B2e9A8L" TargetMode="External"/><Relationship Id="rId7" Type="http://schemas.openxmlformats.org/officeDocument/2006/relationships/hyperlink" Target="consultantplus://offline/ref=0FDED3156E6BE41665B0FE069D0A165A5120B94F9E0E807430E2BC1542D2F9ACBA2B9908D3AF0D06y4a3G" TargetMode="External"/><Relationship Id="rId12" Type="http://schemas.openxmlformats.org/officeDocument/2006/relationships/hyperlink" Target="consultantplus://offline/ref=C934F2645EEB34270385C83F06A50F592F61DBCB24D6631520BF732E2A01C4AABC7981EDE3B4e9ABL" TargetMode="External"/><Relationship Id="rId17" Type="http://schemas.openxmlformats.org/officeDocument/2006/relationships/hyperlink" Target="consultantplus://offline/ref=C934F2645EEB34270385C83F06A50F592F61DBCB24D6631520BF732E2A01C4AABC7981EAE9B2e9A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34F2645EEB34270385C83F06A50F592F61DBCB24D6631520BF732E2A01C4AABC7981EDE3B8e9AAL" TargetMode="External"/><Relationship Id="rId20" Type="http://schemas.openxmlformats.org/officeDocument/2006/relationships/hyperlink" Target="consultantplus://offline/ref=C934F2645EEB34270385C83F06A50F592F61DBCB24D6631520BF732E2A01C4AABC7981EDE2B0e9A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DED3156E6BE41665B0FE069D0A165A5120B94F9E0E807430E2BC1542D2F9ACBA2B9908D3AF0D01y4a2G" TargetMode="External"/><Relationship Id="rId11" Type="http://schemas.openxmlformats.org/officeDocument/2006/relationships/hyperlink" Target="consultantplus://offline/ref=C934F2645EEB34270385C83F06A50F592F61DBCB24D6631520BF732E2A01C4AABC7981E8E1B19721e9A8L" TargetMode="External"/><Relationship Id="rId5" Type="http://schemas.openxmlformats.org/officeDocument/2006/relationships/hyperlink" Target="http://sudact.ru/law/koap/razdel-iv/glava-29/statia-29.6/?marker=fdoctlaw" TargetMode="External"/><Relationship Id="rId15" Type="http://schemas.openxmlformats.org/officeDocument/2006/relationships/hyperlink" Target="consultantplus://offline/ref=C934F2645EEB34270385C83F06A50F592F61DBCB24D6631520BF732E2A01C4AABC7981EDE3B9e9A9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1282DDA703CDE6E53876CDF2E1C22D56F8F8E0FBFA86ED3600CC0291FA57EF5F479862D02C134Q4r0I" TargetMode="External"/><Relationship Id="rId19" Type="http://schemas.openxmlformats.org/officeDocument/2006/relationships/hyperlink" Target="consultantplus://offline/ref=C934F2645EEB34270385C83F06A50F592F61DBCB24D6631520BF732E2A01C4AABC7981ECE1eBA1L" TargetMode="External"/><Relationship Id="rId4" Type="http://schemas.openxmlformats.org/officeDocument/2006/relationships/hyperlink" Target="http://sudact.ru/law/doc/JBT8gaqgg7VQ/004/002/?marker=fdoctlaw" TargetMode="External"/><Relationship Id="rId9" Type="http://schemas.openxmlformats.org/officeDocument/2006/relationships/hyperlink" Target="consultantplus://offline/ref=1E01282DDA703CDE6E53876CDF2E1C22D56F8F8E0FBFA86ED3600CC0291FA57EF5F479862D02C134Q4rFI" TargetMode="External"/><Relationship Id="rId14" Type="http://schemas.openxmlformats.org/officeDocument/2006/relationships/hyperlink" Target="consultantplus://offline/ref=C934F2645EEB34270385C83F06A50F592F61DBCB24D6631520BF732E2A01C4AABC7981EDE3B9e9A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2017-02-02T10:59:00Z</cp:lastPrinted>
  <dcterms:created xsi:type="dcterms:W3CDTF">2017-02-02T11:00:00Z</dcterms:created>
  <dcterms:modified xsi:type="dcterms:W3CDTF">2017-02-02T11:00:00Z</dcterms:modified>
</cp:coreProperties>
</file>